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1871"/>
        <w:gridCol w:w="286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0" w:hRule="atLeast"/>
        </w:trPr>
        <w:tc>
          <w:tcPr>
            <w:tcW w:w="351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/>
              </w:rPr>
              <w:drawing>
                <wp:inline distT="0" distB="0" distL="114300" distR="114300">
                  <wp:extent cx="981710" cy="975995"/>
                  <wp:effectExtent l="0" t="0" r="8890" b="1460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cs="Arial Unicode MS"/>
                <w:sz w:val="22"/>
              </w:rPr>
              <w:t xml:space="preserve"> </w:t>
            </w:r>
            <w:r>
              <w:rPr>
                <w:rFonts w:ascii="Calibri" w:hAnsi="Calibri" w:cs="Arial"/>
              </w:rPr>
              <w:drawing>
                <wp:inline distT="0" distB="0" distL="114300" distR="114300">
                  <wp:extent cx="984250" cy="981075"/>
                  <wp:effectExtent l="0" t="0" r="6350" b="9525"/>
                  <wp:docPr id="9" name="图片 2" descr="2019LASER FAIR-SZ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2019LASER FAIR-SZ-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cs="Arial Unicode MS"/>
                <w:sz w:val="22"/>
              </w:rPr>
              <w:t xml:space="preserve">       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>
            <w:pPr>
              <w:ind w:firstLine="1687" w:firstLineChars="600"/>
              <w:rPr>
                <w:rFonts w:ascii="Calibri" w:hAnsi="Calibri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截止日期：20</w:t>
            </w:r>
            <w:r>
              <w:rPr>
                <w:rFonts w:hint="eastAsia" w:ascii="Calibri" w:hAnsi="Calibri" w:cs="Arial"/>
                <w:b/>
                <w:sz w:val="28"/>
                <w:szCs w:val="28"/>
              </w:rPr>
              <w:t>20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年</w:t>
            </w:r>
            <w:r>
              <w:rPr>
                <w:rFonts w:hint="eastAsia" w:ascii="Calibri" w:hAnsi="Calibri" w:cs="Arial"/>
                <w:b/>
                <w:sz w:val="28"/>
                <w:szCs w:val="28"/>
              </w:rPr>
              <w:t>10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月</w:t>
            </w:r>
            <w:r>
              <w:rPr>
                <w:rFonts w:hint="eastAsia" w:ascii="Calibri" w:hAnsi="Calibri" w:cs="Arial"/>
                <w:b/>
                <w:sz w:val="28"/>
                <w:szCs w:val="28"/>
              </w:rPr>
              <w:t>01</w:t>
            </w:r>
            <w:r>
              <w:rPr>
                <w:rFonts w:ascii="Calibri" w:hAnsi="Calibri" w:cs="Arial"/>
                <w:b/>
                <w:sz w:val="28"/>
                <w:szCs w:val="28"/>
              </w:rPr>
              <w:t>日</w:t>
            </w:r>
          </w:p>
          <w:p>
            <w:pPr>
              <w:ind w:firstLine="1687" w:firstLineChars="600"/>
              <w:rPr>
                <w:rFonts w:ascii="Calibri" w:hAnsi="Calibri" w:cs="Arial"/>
                <w:b/>
                <w:sz w:val="28"/>
                <w:szCs w:val="28"/>
              </w:rPr>
            </w:pPr>
          </w:p>
          <w:p>
            <w:pPr>
              <w:tabs>
                <w:tab w:val="left" w:pos="6480"/>
              </w:tabs>
              <w:spacing w:line="360" w:lineRule="exac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酒店价目及订房回执确认表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000000"/>
            <w:vAlign w:val="center"/>
          </w:tcPr>
          <w:p>
            <w:pPr>
              <w:jc w:val="center"/>
              <w:rPr>
                <w:rFonts w:ascii="Calibri" w:hAnsi="Calibri" w:cs="Arial"/>
                <w:b/>
                <w:bCs/>
                <w:color w:val="FFFFFF"/>
                <w:sz w:val="48"/>
              </w:rPr>
            </w:pPr>
            <w:r>
              <w:rPr>
                <w:rFonts w:ascii="Calibri" w:hAnsi="Calibri" w:cs="Arial"/>
                <w:b/>
                <w:bCs/>
                <w:color w:val="FFFFFF"/>
                <w:sz w:val="48"/>
              </w:rPr>
              <w:t>Form</w:t>
            </w:r>
          </w:p>
          <w:p>
            <w:pPr>
              <w:jc w:val="center"/>
              <w:rPr>
                <w:rFonts w:ascii="Calibri" w:hAnsi="Calibri" w:cs="Arial"/>
                <w:u w:val="single"/>
              </w:rPr>
            </w:pPr>
            <w:r>
              <w:rPr>
                <w:rFonts w:hint="eastAsia" w:ascii="Calibri" w:hAnsi="Calibri" w:cs="Arial"/>
                <w:b/>
                <w:bCs/>
                <w:color w:val="FFFFFF"/>
                <w:sz w:val="4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4" w:hRule="atLeast"/>
        </w:trPr>
        <w:tc>
          <w:tcPr>
            <w:tcW w:w="538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请填写此表并回传至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深圳市云旅会展服务有限公司邮箱或微信</w:t>
            </w:r>
          </w:p>
          <w:p>
            <w:pPr>
              <w:pStyle w:val="4"/>
              <w:spacing w:before="25" w:line="230" w:lineRule="auto"/>
              <w:ind w:left="107" w:right="2159"/>
              <w:rPr>
                <w:rFonts w:hint="default"/>
                <w:b/>
                <w:sz w:val="18"/>
                <w:szCs w:val="18"/>
                <w:u w:val="single"/>
              </w:rPr>
            </w:pPr>
          </w:p>
          <w:p>
            <w:pPr>
              <w:pStyle w:val="4"/>
              <w:spacing w:line="215" w:lineRule="exact"/>
              <w:ind w:left="107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电话: (86 755) 15007559090 </w:t>
            </w:r>
          </w:p>
          <w:p>
            <w:pPr>
              <w:pStyle w:val="4"/>
              <w:spacing w:line="206" w:lineRule="exact"/>
              <w:ind w:left="107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 xml:space="preserve">微信: 15007559090 </w:t>
            </w:r>
          </w:p>
          <w:p>
            <w:pPr>
              <w:pStyle w:val="4"/>
              <w:spacing w:line="239" w:lineRule="exact"/>
              <w:ind w:left="107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电邮 ： xuleiyunlv@163.com</w:t>
            </w:r>
          </w:p>
          <w:p>
            <w:pPr>
              <w:pStyle w:val="4"/>
              <w:spacing w:before="25" w:line="230" w:lineRule="auto"/>
              <w:ind w:left="107" w:right="2159"/>
              <w:rPr>
                <w:rFonts w:hint="default"/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</w:rPr>
              <w:t>联 络 人 : Mark  徐先生</w:t>
            </w:r>
            <w:r>
              <w:rPr>
                <w:rFonts w:hint="default"/>
                <w:w w:val="99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428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300" w:lineRule="exact"/>
              <w:rPr>
                <w:rFonts w:ascii="Calibri" w:hAnsi="Calibri" w:cs="Arial"/>
                <w:sz w:val="20"/>
                <w:lang w:val="de-DE"/>
              </w:rPr>
            </w:pPr>
          </w:p>
          <w:p>
            <w:pPr>
              <w:spacing w:line="300" w:lineRule="exac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展商名称：</w:t>
            </w:r>
            <w:r>
              <w:rPr>
                <w:rFonts w:ascii="Calibri" w:hAnsi="Calibri" w:cs="Arial"/>
                <w:sz w:val="20"/>
                <w:u w:val="single"/>
              </w:rPr>
              <w:t xml:space="preserve">                                 </w:t>
            </w:r>
            <w:r>
              <w:rPr>
                <w:rFonts w:ascii="Calibri" w:hAnsi="Calibri" w:cs="Arial"/>
                <w:sz w:val="20"/>
              </w:rPr>
              <w:t xml:space="preserve">                                      </w:t>
            </w:r>
          </w:p>
          <w:p>
            <w:pPr>
              <w:spacing w:line="300" w:lineRule="exac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展位号：</w:t>
            </w:r>
            <w:r>
              <w:rPr>
                <w:rFonts w:ascii="Calibri" w:hAnsi="Calibri" w:cs="Arial"/>
                <w:sz w:val="20"/>
                <w:u w:val="single"/>
              </w:rPr>
              <w:t xml:space="preserve">                                   </w:t>
            </w:r>
            <w:r>
              <w:rPr>
                <w:rFonts w:ascii="Calibri" w:hAnsi="Calibri" w:cs="Arial"/>
                <w:sz w:val="20"/>
              </w:rPr>
              <w:t xml:space="preserve">                                        </w:t>
            </w:r>
          </w:p>
          <w:p>
            <w:pPr>
              <w:spacing w:line="300" w:lineRule="exac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盖章及授权人签字：</w:t>
            </w:r>
            <w:r>
              <w:rPr>
                <w:rFonts w:ascii="Calibri" w:hAnsi="Calibri" w:cs="Arial"/>
                <w:sz w:val="20"/>
                <w:u w:val="single"/>
              </w:rPr>
              <w:t xml:space="preserve">                         </w:t>
            </w:r>
            <w:r>
              <w:rPr>
                <w:rFonts w:ascii="Calibri" w:hAnsi="Calibri" w:cs="Arial"/>
                <w:sz w:val="20"/>
              </w:rPr>
              <w:t xml:space="preserve">                                         </w:t>
            </w:r>
          </w:p>
          <w:p>
            <w:pPr>
              <w:spacing w:line="300" w:lineRule="exac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电话/手机：</w:t>
            </w:r>
            <w:r>
              <w:rPr>
                <w:rFonts w:ascii="Calibri" w:hAnsi="Calibri" w:cs="Arial"/>
                <w:sz w:val="20"/>
                <w:u w:val="single"/>
              </w:rPr>
              <w:t xml:space="preserve">                                 </w:t>
            </w:r>
            <w:r>
              <w:rPr>
                <w:rFonts w:ascii="Calibri" w:hAnsi="Calibri" w:cs="Arial"/>
                <w:sz w:val="20"/>
              </w:rPr>
              <w:t xml:space="preserve">                                     </w:t>
            </w:r>
          </w:p>
          <w:p>
            <w:pPr>
              <w:spacing w:line="300" w:lineRule="exac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传真：</w:t>
            </w:r>
            <w:r>
              <w:rPr>
                <w:rFonts w:ascii="Calibri" w:hAnsi="Calibri" w:cs="Arial"/>
                <w:sz w:val="20"/>
                <w:u w:val="single"/>
              </w:rPr>
              <w:t xml:space="preserve">              </w:t>
            </w:r>
            <w:r>
              <w:rPr>
                <w:rFonts w:ascii="Calibri" w:hAnsi="Calibri" w:cs="Arial"/>
                <w:sz w:val="20"/>
              </w:rPr>
              <w:t>邮箱：</w:t>
            </w:r>
            <w:r>
              <w:rPr>
                <w:rFonts w:ascii="Calibri" w:hAnsi="Calibri" w:cs="Arial"/>
                <w:sz w:val="20"/>
                <w:u w:val="single"/>
              </w:rPr>
              <w:t xml:space="preserve">                  </w:t>
            </w:r>
            <w:r>
              <w:rPr>
                <w:rFonts w:ascii="Calibri" w:hAnsi="Calibri" w:cs="Arial"/>
                <w:sz w:val="20"/>
              </w:rPr>
              <w:t xml:space="preserve">   </w:t>
            </w:r>
          </w:p>
        </w:tc>
      </w:tr>
    </w:tbl>
    <w:p>
      <w:pPr>
        <w:tabs>
          <w:tab w:val="left" w:pos="6480"/>
        </w:tabs>
        <w:spacing w:line="440" w:lineRule="exact"/>
        <w:rPr>
          <w:rFonts w:ascii="Calibri" w:hAnsi="Calibri"/>
          <w:b/>
          <w:bCs/>
          <w:sz w:val="28"/>
          <w:szCs w:val="28"/>
        </w:rPr>
      </w:pPr>
    </w:p>
    <w:tbl>
      <w:tblPr>
        <w:tblStyle w:val="3"/>
        <w:tblW w:w="9560" w:type="dxa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8"/>
        <w:gridCol w:w="4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4598" w:type="dxa"/>
          </w:tcPr>
          <w:p>
            <w:pPr>
              <w:pStyle w:val="4"/>
              <w:spacing w:before="91"/>
              <w:ind w:right="6"/>
              <w:jc w:val="right"/>
              <w:rPr>
                <w:rFonts w:hint="default"/>
                <w:sz w:val="18"/>
              </w:rPr>
            </w:pPr>
            <w:r>
              <w:rPr>
                <w:w w:val="99"/>
                <w:sz w:val="32"/>
              </w:rPr>
              <w:t xml:space="preserve">   </w:t>
            </w:r>
            <w:r>
              <w:rPr>
                <w:sz w:val="18"/>
              </w:rPr>
              <w:t xml:space="preserve">*称谓: </w:t>
            </w:r>
          </w:p>
        </w:tc>
        <w:tc>
          <w:tcPr>
            <w:tcW w:w="4962" w:type="dxa"/>
          </w:tcPr>
          <w:p>
            <w:pPr>
              <w:pStyle w:val="4"/>
              <w:spacing w:before="91"/>
              <w:ind w:left="107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□ 先生. □ 小姐.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4598" w:type="dxa"/>
          </w:tcPr>
          <w:p>
            <w:pPr>
              <w:pStyle w:val="4"/>
              <w:spacing w:before="91"/>
              <w:ind w:right="6"/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*客人姓名: </w:t>
            </w:r>
          </w:p>
        </w:tc>
        <w:tc>
          <w:tcPr>
            <w:tcW w:w="4962" w:type="dxa"/>
          </w:tcPr>
          <w:p>
            <w:pPr>
              <w:pStyle w:val="4"/>
              <w:tabs>
                <w:tab w:val="left" w:pos="3531"/>
              </w:tabs>
              <w:spacing w:before="91"/>
              <w:ind w:left="107"/>
              <w:rPr>
                <w:rFonts w:hint="default"/>
                <w:sz w:val="18"/>
              </w:rPr>
            </w:pPr>
            <w:r>
              <w:rPr>
                <w:sz w:val="18"/>
              </w:rPr>
              <w:t>姓名: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4598" w:type="dxa"/>
          </w:tcPr>
          <w:p>
            <w:pPr>
              <w:pStyle w:val="4"/>
              <w:ind w:right="6"/>
              <w:jc w:val="right"/>
              <w:rPr>
                <w:rFonts w:hint="default"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扫码预订，下列小程序码可直接下单</w:t>
            </w:r>
          </w:p>
        </w:tc>
        <w:tc>
          <w:tcPr>
            <w:tcW w:w="4962" w:type="dxa"/>
          </w:tcPr>
          <w:p>
            <w:pPr>
              <w:pStyle w:val="4"/>
              <w:spacing w:before="91"/>
              <w:ind w:left="0" w:firstLine="210" w:firstLineChars="100"/>
              <w:rPr>
                <w:rFonts w:hint="default"/>
                <w:sz w:val="18"/>
              </w:rPr>
            </w:pPr>
            <w:r>
              <w:rPr>
                <w:sz w:val="21"/>
                <w:szCs w:val="21"/>
              </w:rPr>
              <w:t>□皇冠假日酒店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4598" w:type="dxa"/>
            <w:vMerge w:val="restart"/>
          </w:tcPr>
          <w:p>
            <w:pPr>
              <w:pStyle w:val="4"/>
              <w:rPr>
                <w:rFonts w:hint="default"/>
                <w:b/>
                <w:sz w:val="18"/>
              </w:rPr>
            </w:pPr>
            <w: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130175</wp:posOffset>
                  </wp:positionV>
                  <wp:extent cx="1525905" cy="1525905"/>
                  <wp:effectExtent l="0" t="0" r="23495" b="23495"/>
                  <wp:wrapNone/>
                  <wp:docPr id="10" name="图片 17" descr="33c228fdf2d9b430817914f7777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7" descr="33c228fdf2d9b430817914f777794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rPr>
                <w:rFonts w:hint="default"/>
                <w:b/>
                <w:sz w:val="18"/>
              </w:rPr>
            </w:pPr>
          </w:p>
          <w:p>
            <w:pPr>
              <w:pStyle w:val="4"/>
              <w:rPr>
                <w:rFonts w:hint="default"/>
                <w:b/>
                <w:sz w:val="18"/>
              </w:rPr>
            </w:pPr>
          </w:p>
          <w:p>
            <w:pPr>
              <w:pStyle w:val="4"/>
              <w:ind w:right="6"/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62" w:type="dxa"/>
          </w:tcPr>
          <w:p>
            <w:pPr>
              <w:ind w:firstLine="210" w:firstLineChars="100"/>
              <w:rPr>
                <w:rFonts w:ascii="Calibri" w:hAnsi="Calibri"/>
                <w:sz w:val="18"/>
              </w:rPr>
            </w:pPr>
            <w:r>
              <w:rPr>
                <w:rFonts w:hint="eastAsia" w:ascii="Calibri" w:hAnsi="Calibri"/>
                <w:szCs w:val="21"/>
              </w:rPr>
              <w:t>□</w:t>
            </w:r>
            <w:r>
              <w:rPr>
                <w:rFonts w:hint="eastAsia" w:ascii="Calibri" w:hAnsi="Calibri" w:cs="宋体"/>
                <w:szCs w:val="21"/>
                <w:lang w:bidi="zh-CN"/>
              </w:rPr>
              <w:t>联投东方万怡酒店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4598" w:type="dxa"/>
            <w:vMerge w:val="continue"/>
          </w:tcPr>
          <w:p>
            <w:pPr>
              <w:pStyle w:val="4"/>
              <w:ind w:right="6"/>
              <w:jc w:val="right"/>
              <w:rPr>
                <w:rFonts w:hint="default"/>
                <w:sz w:val="18"/>
              </w:rPr>
            </w:pPr>
          </w:p>
        </w:tc>
        <w:tc>
          <w:tcPr>
            <w:tcW w:w="4962" w:type="dxa"/>
            <w:vAlign w:val="center"/>
          </w:tcPr>
          <w:p>
            <w:pPr>
              <w:ind w:firstLine="210" w:firstLineChars="100"/>
              <w:rPr>
                <w:rFonts w:ascii="Calibri" w:hAnsi="Calibri"/>
                <w:sz w:val="18"/>
              </w:rPr>
            </w:pPr>
            <w:r>
              <w:rPr>
                <w:rFonts w:hint="eastAsia" w:ascii="Calibri" w:hAnsi="Calibri"/>
                <w:szCs w:val="21"/>
              </w:rPr>
              <w:t>□中天美景华美达酒店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4598" w:type="dxa"/>
            <w:vMerge w:val="continue"/>
          </w:tcPr>
          <w:p>
            <w:pPr>
              <w:pStyle w:val="4"/>
              <w:ind w:right="6"/>
              <w:jc w:val="right"/>
              <w:rPr>
                <w:rFonts w:hint="default"/>
                <w:sz w:val="18"/>
              </w:rPr>
            </w:pPr>
          </w:p>
        </w:tc>
        <w:tc>
          <w:tcPr>
            <w:tcW w:w="4962" w:type="dxa"/>
            <w:vAlign w:val="center"/>
          </w:tcPr>
          <w:p>
            <w:pPr>
              <w:ind w:firstLine="210" w:firstLineChars="100"/>
              <w:rPr>
                <w:rFonts w:ascii="Calibri" w:hAnsi="Calibri"/>
                <w:sz w:val="18"/>
              </w:rPr>
            </w:pPr>
            <w:r>
              <w:rPr>
                <w:rFonts w:hint="eastAsia" w:ascii="Calibri" w:hAnsi="Calibri"/>
                <w:szCs w:val="21"/>
              </w:rPr>
              <w:t>□ 万华国际大酒</w:t>
            </w:r>
            <w:bookmarkStart w:id="0" w:name="_GoBack"/>
            <w:bookmarkEnd w:id="0"/>
            <w:r>
              <w:rPr>
                <w:rFonts w:hint="eastAsia" w:ascii="Calibri" w:hAnsi="Calibri"/>
                <w:szCs w:val="21"/>
              </w:rPr>
              <w:t>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4598" w:type="dxa"/>
            <w:vMerge w:val="continue"/>
          </w:tcPr>
          <w:p>
            <w:pPr>
              <w:pStyle w:val="4"/>
              <w:ind w:right="6"/>
              <w:jc w:val="right"/>
              <w:rPr>
                <w:rFonts w:hint="default"/>
                <w:sz w:val="18"/>
              </w:rPr>
            </w:pPr>
          </w:p>
        </w:tc>
        <w:tc>
          <w:tcPr>
            <w:tcW w:w="4962" w:type="dxa"/>
            <w:vAlign w:val="center"/>
          </w:tcPr>
          <w:p>
            <w:pPr>
              <w:ind w:firstLine="210" w:firstLineChars="1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□ 维也纳国际酒店</w:t>
            </w:r>
          </w:p>
          <w:p>
            <w:pPr>
              <w:ind w:firstLine="420" w:firstLineChars="200"/>
              <w:rPr>
                <w:rFonts w:ascii="Calibri" w:hAnsi="Calibri"/>
                <w:sz w:val="18"/>
              </w:rPr>
            </w:pPr>
            <w:r>
              <w:rPr>
                <w:rFonts w:hint="eastAsia" w:ascii="Calibri" w:hAnsi="Calibri"/>
                <w:szCs w:val="21"/>
              </w:rPr>
              <w:t>（会展中心福永新田店）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4598" w:type="dxa"/>
            <w:vMerge w:val="continue"/>
          </w:tcPr>
          <w:p>
            <w:pPr>
              <w:pStyle w:val="4"/>
              <w:ind w:right="6"/>
              <w:jc w:val="right"/>
              <w:rPr>
                <w:rFonts w:hint="default"/>
                <w:sz w:val="18"/>
              </w:rPr>
            </w:pPr>
          </w:p>
        </w:tc>
        <w:tc>
          <w:tcPr>
            <w:tcW w:w="4962" w:type="dxa"/>
            <w:vAlign w:val="center"/>
          </w:tcPr>
          <w:p>
            <w:pPr>
              <w:ind w:firstLine="210" w:firstLineChars="100"/>
              <w:rPr>
                <w:rFonts w:ascii="Calibri" w:hAnsi="Calibri"/>
                <w:sz w:val="18"/>
              </w:rPr>
            </w:pPr>
            <w:r>
              <w:rPr>
                <w:rFonts w:hint="eastAsia" w:ascii="Calibri" w:hAnsi="Calibri"/>
                <w:szCs w:val="21"/>
              </w:rPr>
              <w:t>□深圳市鸿利来酒店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4598" w:type="dxa"/>
            <w:vMerge w:val="continue"/>
          </w:tcPr>
          <w:p>
            <w:pPr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4962" w:type="dxa"/>
            <w:vAlign w:val="center"/>
          </w:tcPr>
          <w:p>
            <w:pPr>
              <w:ind w:firstLine="210" w:firstLineChars="100"/>
              <w:rPr>
                <w:rFonts w:ascii="Calibri" w:hAnsi="Calibri"/>
                <w:sz w:val="18"/>
              </w:rPr>
            </w:pPr>
            <w:r>
              <w:rPr>
                <w:rFonts w:hint="eastAsia" w:ascii="Calibri" w:hAnsi="Calibri"/>
                <w:szCs w:val="21"/>
              </w:rPr>
              <w:t>□维也纳酒店（会展中心福永宝安大道店）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4598" w:type="dxa"/>
            <w:vMerge w:val="continue"/>
          </w:tcPr>
          <w:p>
            <w:pPr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4962" w:type="dxa"/>
          </w:tcPr>
          <w:p>
            <w:pPr>
              <w:pStyle w:val="4"/>
              <w:tabs>
                <w:tab w:val="left" w:pos="1564"/>
              </w:tabs>
              <w:spacing w:before="88"/>
              <w:ind w:firstLine="420" w:firstLineChars="200"/>
              <w:rPr>
                <w:rFonts w:hint="default"/>
                <w:sz w:val="18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sz w:val="18"/>
              </w:rPr>
              <w:t>单人间</w:t>
            </w:r>
            <w:r>
              <w:rPr>
                <w:sz w:val="18"/>
              </w:rPr>
              <w:tab/>
            </w:r>
            <w:r>
              <w:rPr>
                <w:sz w:val="21"/>
                <w:szCs w:val="21"/>
              </w:rPr>
              <w:t>□</w:t>
            </w:r>
            <w:r>
              <w:rPr>
                <w:sz w:val="18"/>
              </w:rPr>
              <w:t>双人</w:t>
            </w:r>
            <w:r>
              <w:rPr>
                <w:spacing w:val="-3"/>
                <w:sz w:val="18"/>
              </w:rPr>
              <w:t>间</w:t>
            </w: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4598" w:type="dxa"/>
          </w:tcPr>
          <w:p>
            <w:pPr>
              <w:pStyle w:val="4"/>
              <w:spacing w:before="88"/>
              <w:ind w:right="6"/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*房间类型: </w:t>
            </w:r>
          </w:p>
        </w:tc>
        <w:tc>
          <w:tcPr>
            <w:tcW w:w="4962" w:type="dxa"/>
          </w:tcPr>
          <w:p>
            <w:pPr>
              <w:pStyle w:val="4"/>
              <w:tabs>
                <w:tab w:val="left" w:pos="1564"/>
              </w:tabs>
              <w:spacing w:before="91"/>
              <w:ind w:left="340"/>
              <w:rPr>
                <w:rFonts w:hint="default"/>
                <w:sz w:val="18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一份</w:t>
            </w:r>
            <w:r>
              <w:rPr>
                <w:sz w:val="18"/>
              </w:rPr>
              <w:tab/>
            </w:r>
            <w:r>
              <w:rPr>
                <w:sz w:val="21"/>
                <w:szCs w:val="21"/>
              </w:rPr>
              <w:t xml:space="preserve">□ </w:t>
            </w:r>
            <w:r>
              <w:rPr>
                <w:sz w:val="18"/>
              </w:rPr>
              <w:t>两</w:t>
            </w:r>
            <w:r>
              <w:rPr>
                <w:spacing w:val="-3"/>
                <w:sz w:val="18"/>
              </w:rPr>
              <w:t>份</w:t>
            </w: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4598" w:type="dxa"/>
          </w:tcPr>
          <w:p>
            <w:pPr>
              <w:pStyle w:val="4"/>
              <w:spacing w:before="91"/>
              <w:ind w:right="6"/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*早餐: </w:t>
            </w:r>
          </w:p>
        </w:tc>
        <w:tc>
          <w:tcPr>
            <w:tcW w:w="4962" w:type="dxa"/>
          </w:tcPr>
          <w:p>
            <w:pPr>
              <w:pStyle w:val="4"/>
              <w:tabs>
                <w:tab w:val="left" w:pos="561"/>
                <w:tab w:val="left" w:pos="1190"/>
              </w:tabs>
              <w:spacing w:before="91"/>
              <w:ind w:left="107" w:firstLine="210" w:firstLineChars="100"/>
              <w:rPr>
                <w:rFonts w:hint="default"/>
                <w:sz w:val="18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3"/>
                <w:sz w:val="18"/>
              </w:rPr>
              <w:t>日</w:t>
            </w: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4598" w:type="dxa"/>
          </w:tcPr>
          <w:p>
            <w:pPr>
              <w:pStyle w:val="4"/>
              <w:spacing w:before="91"/>
              <w:ind w:right="6"/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*入住日期: </w:t>
            </w:r>
          </w:p>
        </w:tc>
        <w:tc>
          <w:tcPr>
            <w:tcW w:w="4962" w:type="dxa"/>
          </w:tcPr>
          <w:p>
            <w:pPr>
              <w:pStyle w:val="4"/>
              <w:tabs>
                <w:tab w:val="left" w:pos="561"/>
                <w:tab w:val="left" w:pos="1190"/>
              </w:tabs>
              <w:spacing w:before="91"/>
              <w:ind w:left="107" w:firstLine="210" w:firstLineChars="100"/>
              <w:rPr>
                <w:rFonts w:hint="default"/>
                <w:sz w:val="18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月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3"/>
                <w:sz w:val="18"/>
              </w:rPr>
              <w:t>日</w:t>
            </w: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8" w:hRule="atLeast"/>
        </w:trPr>
        <w:tc>
          <w:tcPr>
            <w:tcW w:w="4598" w:type="dxa"/>
          </w:tcPr>
          <w:p>
            <w:pPr>
              <w:pStyle w:val="4"/>
              <w:spacing w:before="91"/>
              <w:ind w:right="6"/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*离店日期: </w:t>
            </w:r>
          </w:p>
        </w:tc>
        <w:tc>
          <w:tcPr>
            <w:tcW w:w="4962" w:type="dxa"/>
          </w:tcPr>
          <w:p>
            <w:pPr>
              <w:pStyle w:val="4"/>
              <w:tabs>
                <w:tab w:val="left" w:pos="1564"/>
              </w:tabs>
              <w:spacing w:before="103"/>
              <w:ind w:left="340"/>
              <w:rPr>
                <w:rFonts w:hint="default"/>
                <w:sz w:val="18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吸烟房</w:t>
            </w:r>
            <w:r>
              <w:rPr>
                <w:sz w:val="18"/>
              </w:rPr>
              <w:tab/>
            </w:r>
            <w:r>
              <w:rPr>
                <w:sz w:val="21"/>
                <w:szCs w:val="21"/>
              </w:rPr>
              <w:t xml:space="preserve">□ </w:t>
            </w:r>
            <w:r>
              <w:rPr>
                <w:sz w:val="18"/>
              </w:rPr>
              <w:t xml:space="preserve">非吸烟房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1" w:hRule="atLeast"/>
        </w:trPr>
        <w:tc>
          <w:tcPr>
            <w:tcW w:w="4598" w:type="dxa"/>
            <w:vMerge w:val="restart"/>
          </w:tcPr>
          <w:p>
            <w:pPr>
              <w:pStyle w:val="4"/>
              <w:spacing w:before="8"/>
              <w:rPr>
                <w:rFonts w:hint="default"/>
                <w:b/>
                <w:sz w:val="16"/>
              </w:rPr>
            </w:pPr>
          </w:p>
          <w:p>
            <w:pPr>
              <w:pStyle w:val="4"/>
              <w:spacing w:line="249" w:lineRule="auto"/>
              <w:ind w:left="326" w:right="6" w:firstLine="180" w:firstLineChars="100"/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特殊要求:</w:t>
            </w:r>
          </w:p>
          <w:p>
            <w:pPr>
              <w:pStyle w:val="4"/>
              <w:spacing w:line="249" w:lineRule="auto"/>
              <w:ind w:left="326" w:right="6" w:firstLine="180" w:firstLineChars="100"/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酒店将根据特殊要求尽量安排（非确认）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962" w:type="dxa"/>
          </w:tcPr>
          <w:p>
            <w:pPr>
              <w:pStyle w:val="4"/>
              <w:tabs>
                <w:tab w:val="left" w:pos="1564"/>
              </w:tabs>
              <w:spacing w:before="117"/>
              <w:ind w:left="340"/>
              <w:rPr>
                <w:rFonts w:hint="default"/>
                <w:sz w:val="18"/>
              </w:rPr>
            </w:pPr>
            <w:r>
              <w:rPr>
                <w:sz w:val="21"/>
                <w:szCs w:val="21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提前入住</w:t>
            </w:r>
            <w:r>
              <w:rPr>
                <w:sz w:val="18"/>
              </w:rPr>
              <w:tab/>
            </w:r>
            <w:r>
              <w:rPr>
                <w:sz w:val="21"/>
                <w:szCs w:val="21"/>
              </w:rPr>
              <w:t xml:space="preserve">□ </w:t>
            </w:r>
            <w:r>
              <w:rPr>
                <w:sz w:val="18"/>
              </w:rPr>
              <w:t xml:space="preserve">延迟退房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0" w:hRule="atLeast"/>
        </w:trPr>
        <w:tc>
          <w:tcPr>
            <w:tcW w:w="4598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4962" w:type="dxa"/>
          </w:tcPr>
          <w:p>
            <w:pPr>
              <w:pStyle w:val="4"/>
              <w:tabs>
                <w:tab w:val="left" w:pos="972"/>
              </w:tabs>
              <w:spacing w:before="57"/>
              <w:ind w:left="107"/>
              <w:rPr>
                <w:rFonts w:hint="default"/>
                <w:sz w:val="18"/>
              </w:rPr>
            </w:pPr>
            <w:r>
              <w:rPr>
                <w:sz w:val="18"/>
              </w:rPr>
              <w:t>接机：</w:t>
            </w:r>
            <w:r>
              <w:rPr>
                <w:sz w:val="18"/>
              </w:rPr>
              <w:tab/>
            </w:r>
            <w:r>
              <w:rPr>
                <w:sz w:val="21"/>
                <w:szCs w:val="21"/>
              </w:rPr>
              <w:t>□</w:t>
            </w:r>
            <w:r>
              <w:rPr>
                <w:sz w:val="18"/>
              </w:rPr>
              <w:t xml:space="preserve">需要 </w:t>
            </w:r>
            <w:r>
              <w:rPr>
                <w:sz w:val="21"/>
                <w:szCs w:val="21"/>
              </w:rPr>
              <w:t>□</w:t>
            </w:r>
            <w:r>
              <w:rPr>
                <w:sz w:val="18"/>
              </w:rPr>
              <w:t>抵达航</w:t>
            </w:r>
            <w:r>
              <w:rPr>
                <w:spacing w:val="-3"/>
                <w:sz w:val="18"/>
              </w:rPr>
              <w:t>班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时</w:t>
            </w:r>
            <w:r>
              <w:rPr>
                <w:sz w:val="18"/>
              </w:rPr>
              <w:t>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4598" w:type="dxa"/>
            <w:vMerge w:val="restart"/>
          </w:tcPr>
          <w:p>
            <w:pPr>
              <w:pStyle w:val="4"/>
              <w:spacing w:before="107" w:line="249" w:lineRule="auto"/>
              <w:ind w:left="1048" w:right="6" w:firstLine="1090"/>
              <w:jc w:val="right"/>
              <w:rPr>
                <w:rFonts w:hint="default"/>
                <w:sz w:val="18"/>
              </w:rPr>
            </w:pPr>
            <w:r>
              <w:rPr>
                <w:sz w:val="18"/>
              </w:rPr>
              <w:t>酒店轿车接机服务</w:t>
            </w:r>
          </w:p>
          <w:p>
            <w:pPr>
              <w:pStyle w:val="4"/>
              <w:spacing w:before="107" w:line="249" w:lineRule="auto"/>
              <w:ind w:left="1048" w:right="6"/>
              <w:jc w:val="right"/>
              <w:rPr>
                <w:rFonts w:hint="default"/>
                <w:sz w:val="18"/>
              </w:rPr>
            </w:pPr>
            <w:r>
              <w:rPr>
                <w:b/>
                <w:sz w:val="18"/>
              </w:rPr>
              <w:t>酒店接送机服务为另外收费项目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962" w:type="dxa"/>
          </w:tcPr>
          <w:p>
            <w:pPr>
              <w:pStyle w:val="4"/>
              <w:tabs>
                <w:tab w:val="left" w:pos="972"/>
              </w:tabs>
              <w:spacing w:before="57"/>
              <w:ind w:left="107"/>
              <w:rPr>
                <w:rFonts w:hint="default"/>
                <w:sz w:val="18"/>
              </w:rPr>
            </w:pPr>
            <w:r>
              <w:rPr>
                <w:sz w:val="18"/>
              </w:rPr>
              <w:t>送机：</w:t>
            </w:r>
            <w:r>
              <w:rPr>
                <w:sz w:val="18"/>
              </w:rPr>
              <w:tab/>
            </w:r>
            <w:r>
              <w:rPr>
                <w:sz w:val="21"/>
                <w:szCs w:val="21"/>
              </w:rPr>
              <w:t>□</w:t>
            </w:r>
            <w:r>
              <w:rPr>
                <w:sz w:val="18"/>
              </w:rPr>
              <w:t xml:space="preserve">需要 </w:t>
            </w:r>
            <w:r>
              <w:rPr>
                <w:sz w:val="21"/>
                <w:szCs w:val="21"/>
              </w:rPr>
              <w:t>□</w:t>
            </w:r>
            <w:r>
              <w:rPr>
                <w:sz w:val="18"/>
              </w:rPr>
              <w:t>出发航</w:t>
            </w:r>
            <w:r>
              <w:rPr>
                <w:spacing w:val="-3"/>
                <w:sz w:val="18"/>
              </w:rPr>
              <w:t>班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时</w:t>
            </w:r>
            <w:r>
              <w:rPr>
                <w:sz w:val="18"/>
              </w:rPr>
              <w:t xml:space="preserve">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0" w:hRule="atLeast"/>
        </w:trPr>
        <w:tc>
          <w:tcPr>
            <w:tcW w:w="4598" w:type="dxa"/>
            <w:vMerge w:val="continue"/>
            <w:tcBorders>
              <w:top w:val="nil"/>
            </w:tcBorders>
          </w:tcPr>
          <w:p>
            <w:pPr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4962" w:type="dxa"/>
          </w:tcPr>
          <w:p>
            <w:pPr>
              <w:pStyle w:val="4"/>
              <w:spacing w:before="91"/>
              <w:ind w:left="107"/>
              <w:rPr>
                <w:rFonts w:hint="default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4598" w:type="dxa"/>
          </w:tcPr>
          <w:p>
            <w:pPr>
              <w:pStyle w:val="4"/>
              <w:spacing w:before="91"/>
              <w:ind w:right="6"/>
              <w:jc w:val="right"/>
              <w:rPr>
                <w:rFonts w:hint="default"/>
                <w:sz w:val="18"/>
              </w:rPr>
            </w:pPr>
          </w:p>
        </w:tc>
        <w:tc>
          <w:tcPr>
            <w:tcW w:w="4962" w:type="dxa"/>
          </w:tcPr>
          <w:p>
            <w:pPr>
              <w:pStyle w:val="4"/>
              <w:tabs>
                <w:tab w:val="left" w:pos="470"/>
                <w:tab w:val="left" w:pos="1190"/>
              </w:tabs>
              <w:spacing w:before="132"/>
              <w:ind w:left="107"/>
              <w:rPr>
                <w:rFonts w:hint="default"/>
                <w:sz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EEFD0E"/>
    <w:rsid w:val="C5EEF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nhideWhenUsed/>
    <w:qFormat/>
    <w:uiPriority w:val="1"/>
    <w:pPr>
      <w:ind w:left="103"/>
    </w:pPr>
    <w:rPr>
      <w:rFonts w:hint="eastAsia" w:ascii="Calibri" w:hAnsi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2020-09-04T11:39:00Z</dcterms:created>
  <dc:creator>Ivan.Ding</dc:creator>
  <cp:lastModifiedBy>Ivan.Ding</cp:lastModifiedBy>
  <dcterms:modified xsi:type="dcterms:W3CDTF">2020-09-04T11:40:31Z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